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D2420" w14:textId="57D8271F" w:rsidR="00A00304" w:rsidRPr="00ED1BA9" w:rsidRDefault="00A00304" w:rsidP="00A00304">
      <w:pPr>
        <w:pStyle w:val="a7"/>
        <w:shd w:val="clear" w:color="auto" w:fill="FFFFFF"/>
        <w:spacing w:before="0" w:beforeAutospacing="0" w:after="0" w:afterAutospacing="0" w:line="525" w:lineRule="atLeast"/>
        <w:ind w:firstLineChars="1050" w:firstLine="3373"/>
        <w:rPr>
          <w:rFonts w:asciiTheme="minorEastAsia" w:eastAsiaTheme="minorEastAsia" w:hAnsiTheme="minorEastAsia"/>
          <w:b/>
          <w:bCs/>
          <w:color w:val="333333"/>
          <w:sz w:val="32"/>
          <w:szCs w:val="32"/>
        </w:rPr>
      </w:pPr>
      <w:r w:rsidRPr="00ED1BA9">
        <w:rPr>
          <w:rFonts w:asciiTheme="minorEastAsia" w:eastAsiaTheme="minorEastAsia" w:hAnsiTheme="minorEastAsia" w:hint="eastAsia"/>
          <w:b/>
          <w:bCs/>
          <w:color w:val="333333"/>
          <w:sz w:val="32"/>
          <w:szCs w:val="32"/>
        </w:rPr>
        <w:t>第</w:t>
      </w:r>
      <w:r w:rsidRPr="00ED1BA9">
        <w:rPr>
          <w:rFonts w:asciiTheme="minorEastAsia" w:eastAsiaTheme="minorEastAsia" w:hAnsiTheme="minorEastAsia"/>
          <w:b/>
          <w:bCs/>
          <w:color w:val="333333"/>
          <w:sz w:val="32"/>
          <w:szCs w:val="32"/>
        </w:rPr>
        <w:t>十周周末托管</w:t>
      </w:r>
      <w:r w:rsidR="00F753C5" w:rsidRPr="00ED1BA9">
        <w:rPr>
          <w:rFonts w:asciiTheme="minorEastAsia" w:eastAsiaTheme="minorEastAsia" w:hAnsiTheme="minorEastAsia" w:hint="eastAsia"/>
          <w:b/>
          <w:bCs/>
          <w:color w:val="333333"/>
          <w:sz w:val="32"/>
          <w:szCs w:val="32"/>
        </w:rPr>
        <w:t>卷</w:t>
      </w:r>
    </w:p>
    <w:p w14:paraId="1A61B245" w14:textId="4DE2B68A" w:rsidR="00ED1BA9" w:rsidRPr="00ED1BA9" w:rsidRDefault="00ED1BA9" w:rsidP="00A00304">
      <w:pPr>
        <w:pStyle w:val="a7"/>
        <w:shd w:val="clear" w:color="auto" w:fill="FFFFFF"/>
        <w:spacing w:before="0" w:beforeAutospacing="0" w:after="0" w:afterAutospacing="0" w:line="525" w:lineRule="atLeast"/>
        <w:ind w:firstLineChars="1050" w:firstLine="2520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姓名</w:t>
      </w:r>
      <w:r>
        <w:rPr>
          <w:rFonts w:asciiTheme="minorEastAsia" w:eastAsiaTheme="minorEastAsia" w:hAnsiTheme="minorEastAsia" w:hint="eastAsia"/>
          <w:color w:val="333333"/>
          <w:u w:val="single"/>
        </w:rPr>
        <w:t xml:space="preserve"> </w:t>
      </w:r>
      <w:r>
        <w:rPr>
          <w:rFonts w:asciiTheme="minorEastAsia" w:eastAsiaTheme="minorEastAsia" w:hAnsiTheme="minorEastAsia"/>
          <w:color w:val="333333"/>
          <w:u w:val="single"/>
        </w:rPr>
        <w:t xml:space="preserve">             </w:t>
      </w:r>
      <w:r>
        <w:rPr>
          <w:rFonts w:asciiTheme="minorEastAsia" w:eastAsiaTheme="minorEastAsia" w:hAnsiTheme="minorEastAsia" w:hint="eastAsia"/>
          <w:color w:val="333333"/>
        </w:rPr>
        <w:t>班级</w:t>
      </w:r>
      <w:r>
        <w:rPr>
          <w:rFonts w:asciiTheme="minorEastAsia" w:eastAsiaTheme="minorEastAsia" w:hAnsiTheme="minorEastAsia" w:hint="eastAsia"/>
          <w:color w:val="333333"/>
          <w:u w:val="single"/>
        </w:rPr>
        <w:t xml:space="preserve"> </w:t>
      </w:r>
      <w:r>
        <w:rPr>
          <w:rFonts w:asciiTheme="minorEastAsia" w:eastAsiaTheme="minorEastAsia" w:hAnsiTheme="minorEastAsia"/>
          <w:color w:val="333333"/>
          <w:u w:val="single"/>
        </w:rPr>
        <w:t xml:space="preserve">               </w:t>
      </w:r>
    </w:p>
    <w:p w14:paraId="672FBAA9" w14:textId="77777777" w:rsidR="003F47C3" w:rsidRPr="00F753C5" w:rsidRDefault="003F47C3" w:rsidP="00A00304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一、填空。</w:t>
      </w:r>
    </w:p>
    <w:p w14:paraId="2D18D9D6" w14:textId="062B7F9F" w:rsidR="00F728CA" w:rsidRPr="00F753C5" w:rsidRDefault="003F47C3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1、</w:t>
      </w:r>
      <w:r w:rsidR="00F753C5" w:rsidRPr="00F753C5">
        <w:rPr>
          <w:rFonts w:asciiTheme="minorEastAsia" w:eastAsiaTheme="minorEastAsia" w:hAnsiTheme="minorEastAsia" w:hint="eastAsia"/>
          <w:color w:val="333333"/>
        </w:rPr>
        <w:t>(</w:t>
      </w:r>
      <w:r w:rsidR="00F753C5" w:rsidRPr="00F753C5">
        <w:rPr>
          <w:rFonts w:asciiTheme="minorEastAsia" w:eastAsiaTheme="minorEastAsia" w:hAnsiTheme="minorEastAsia"/>
          <w:color w:val="333333"/>
        </w:rPr>
        <w:t xml:space="preserve">     </w:t>
      </w:r>
      <w:r w:rsidR="00F753C5" w:rsidRPr="00F753C5">
        <w:rPr>
          <w:rFonts w:asciiTheme="minorEastAsia" w:eastAsiaTheme="minorEastAsia" w:hAnsiTheme="minorEastAsia" w:hint="eastAsia"/>
          <w:color w:val="333333"/>
        </w:rPr>
        <w:t xml:space="preserve"> )÷40=40：</w:t>
      </w:r>
      <w:proofErr w:type="gramStart"/>
      <w:r w:rsidR="00F753C5" w:rsidRPr="00F753C5">
        <w:rPr>
          <w:rFonts w:asciiTheme="minorEastAsia" w:eastAsiaTheme="minorEastAsia" w:hAnsiTheme="minorEastAsia" w:hint="eastAsia"/>
          <w:color w:val="333333"/>
        </w:rPr>
        <w:t>(</w:t>
      </w:r>
      <w:r w:rsidR="00F753C5" w:rsidRPr="00F753C5">
        <w:rPr>
          <w:rFonts w:asciiTheme="minorEastAsia" w:eastAsiaTheme="minorEastAsia" w:hAnsiTheme="minorEastAsia"/>
          <w:color w:val="333333"/>
        </w:rPr>
        <w:t xml:space="preserve">  </w:t>
      </w:r>
      <w:proofErr w:type="gramEnd"/>
      <w:r w:rsidR="00F753C5" w:rsidRPr="00F753C5">
        <w:rPr>
          <w:rFonts w:asciiTheme="minorEastAsia" w:eastAsiaTheme="minorEastAsia" w:hAnsiTheme="minorEastAsia"/>
          <w:color w:val="333333"/>
        </w:rPr>
        <w:t xml:space="preserve">   </w:t>
      </w:r>
      <w:r w:rsidR="00F753C5" w:rsidRPr="00F753C5">
        <w:rPr>
          <w:rFonts w:asciiTheme="minorEastAsia" w:eastAsiaTheme="minorEastAsia" w:hAnsiTheme="minorEastAsia" w:hint="eastAsia"/>
          <w:color w:val="333333"/>
        </w:rPr>
        <w:t xml:space="preserve"> ) =(</w:t>
      </w:r>
      <w:r w:rsidR="00F753C5" w:rsidRPr="00F753C5">
        <w:rPr>
          <w:rFonts w:asciiTheme="minorEastAsia" w:eastAsiaTheme="minorEastAsia" w:hAnsiTheme="minorEastAsia"/>
          <w:color w:val="333333"/>
        </w:rPr>
        <w:t xml:space="preserve">      </w:t>
      </w:r>
      <w:r w:rsidR="00F753C5" w:rsidRPr="00F753C5">
        <w:rPr>
          <w:rFonts w:asciiTheme="minorEastAsia" w:eastAsiaTheme="minorEastAsia" w:hAnsiTheme="minorEastAsia" w:hint="eastAsia"/>
          <w:color w:val="333333"/>
        </w:rPr>
        <w:t xml:space="preserve"> )%=0.625</w:t>
      </w:r>
    </w:p>
    <w:p w14:paraId="2D69A48F" w14:textId="35B6BF93" w:rsidR="003F47C3" w:rsidRPr="00F753C5" w:rsidRDefault="003F47C3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2、</w:t>
      </w:r>
      <w:r w:rsidR="00F753C5" w:rsidRPr="00FF249E">
        <w:rPr>
          <w:rFonts w:asciiTheme="minorEastAsia" w:hAnsiTheme="minorEastAsia"/>
          <w:szCs w:val="21"/>
        </w:rPr>
        <w:t>在一个减法算式中，差与减数的比是3：5，减数是被减数的（   ）%。</w:t>
      </w:r>
    </w:p>
    <w:p w14:paraId="48DAD62B" w14:textId="46C9DAD1" w:rsidR="003F47C3" w:rsidRPr="00F753C5" w:rsidRDefault="003F47C3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3、</w:t>
      </w:r>
      <w:r w:rsidR="00ED1BA9" w:rsidRPr="00FF249E">
        <w:rPr>
          <w:rFonts w:asciiTheme="minorEastAsia" w:hAnsiTheme="minorEastAsia" w:hint="eastAsia"/>
          <w:szCs w:val="21"/>
        </w:rPr>
        <w:t>一个分数的分子缩小3倍，分母扩大3</w:t>
      </w:r>
      <w:r w:rsidR="00ED1BA9">
        <w:rPr>
          <w:rFonts w:asciiTheme="minorEastAsia" w:hAnsiTheme="minorEastAsia" w:hint="eastAsia"/>
          <w:szCs w:val="21"/>
        </w:rPr>
        <w:t>倍，分数值就</w:t>
      </w:r>
      <w:r w:rsidR="00ED1BA9" w:rsidRPr="00FF249E">
        <w:rPr>
          <w:rFonts w:asciiTheme="minorEastAsia" w:hAnsiTheme="minorEastAsia" w:hint="eastAsia"/>
          <w:szCs w:val="21"/>
        </w:rPr>
        <w:t>（ </w:t>
      </w:r>
      <w:r w:rsidR="00ED1BA9">
        <w:rPr>
          <w:rFonts w:asciiTheme="minorEastAsia" w:hAnsiTheme="minorEastAsia" w:hint="eastAsia"/>
          <w:szCs w:val="21"/>
        </w:rPr>
        <w:t xml:space="preserve">         ）</w:t>
      </w:r>
      <w:r w:rsidR="00ED1BA9" w:rsidRPr="00FF249E">
        <w:rPr>
          <w:rFonts w:asciiTheme="minorEastAsia" w:hAnsiTheme="minorEastAsia" w:hint="eastAsia"/>
          <w:szCs w:val="21"/>
        </w:rPr>
        <w:t>。</w:t>
      </w:r>
    </w:p>
    <w:p w14:paraId="0E570FC2" w14:textId="3D5BFB8A" w:rsidR="003F47C3" w:rsidRPr="00ED1BA9" w:rsidRDefault="003F47C3" w:rsidP="00ED1BA9">
      <w:pPr>
        <w:spacing w:line="360" w:lineRule="auto"/>
        <w:ind w:left="480" w:hangingChars="200" w:hanging="480"/>
        <w:rPr>
          <w:rFonts w:ascii="宋体" w:hAnsi="宋体"/>
          <w:sz w:val="24"/>
          <w:szCs w:val="21"/>
        </w:rPr>
      </w:pPr>
      <w:r w:rsidRPr="00F753C5">
        <w:rPr>
          <w:rFonts w:asciiTheme="minorEastAsia" w:hAnsiTheme="minorEastAsia" w:hint="eastAsia"/>
          <w:color w:val="333333"/>
          <w:sz w:val="24"/>
          <w:szCs w:val="24"/>
        </w:rPr>
        <w:t>4、</w:t>
      </w:r>
      <w:r w:rsidR="00ED1BA9" w:rsidRPr="00CD1E8D">
        <w:rPr>
          <w:rFonts w:ascii="宋体" w:hAnsi="宋体" w:hint="eastAsia"/>
          <w:sz w:val="24"/>
          <w:szCs w:val="21"/>
        </w:rPr>
        <w:t>一件上衣降价20%，表示上衣（        ）比（         ）降的钱是（       ）的20%，也可以表示现价是原价的（        ）。</w:t>
      </w:r>
    </w:p>
    <w:p w14:paraId="3D043AAD" w14:textId="48258055" w:rsidR="003F47C3" w:rsidRPr="00F753C5" w:rsidRDefault="003F47C3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/>
          <w:color w:val="333333"/>
        </w:rPr>
        <w:t>5</w:t>
      </w:r>
      <w:r w:rsidRPr="00F753C5">
        <w:rPr>
          <w:rFonts w:asciiTheme="minorEastAsia" w:eastAsiaTheme="minorEastAsia" w:hAnsiTheme="minorEastAsia" w:hint="eastAsia"/>
          <w:color w:val="333333"/>
        </w:rPr>
        <w:t>、</w:t>
      </w:r>
      <w:r w:rsidR="00ED1BA9" w:rsidRPr="00CD1E8D">
        <w:rPr>
          <w:spacing w:val="-10"/>
          <w:szCs w:val="21"/>
        </w:rPr>
        <w:t>一条高速公路全长240千米，先修了全长的20%，又修了</w:t>
      </w:r>
      <w:r w:rsidR="00ED1BA9" w:rsidRPr="00CD1E8D">
        <w:rPr>
          <w:spacing w:val="-10"/>
          <w:position w:val="-24"/>
          <w:szCs w:val="21"/>
        </w:rPr>
        <w:object w:dxaOrig="220" w:dyaOrig="620" w14:anchorId="0CCDA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31pt;mso-position-horizontal-relative:page;mso-position-vertical-relative:page" o:ole="">
            <v:imagedata r:id="rId6" o:title=""/>
          </v:shape>
          <o:OLEObject Type="Embed" ProgID="Equation.3" ShapeID="_x0000_i1025" DrawAspect="Content" ObjectID="_1712138132" r:id="rId7"/>
        </w:object>
      </w:r>
      <w:r w:rsidR="00ED1BA9" w:rsidRPr="00CD1E8D">
        <w:rPr>
          <w:rFonts w:hint="eastAsia"/>
          <w:spacing w:val="-10"/>
          <w:szCs w:val="21"/>
        </w:rPr>
        <w:t>千</w:t>
      </w:r>
      <w:r w:rsidR="00ED1BA9" w:rsidRPr="00CD1E8D">
        <w:rPr>
          <w:spacing w:val="-10"/>
          <w:szCs w:val="21"/>
        </w:rPr>
        <w:t>米，还剩下</w:t>
      </w:r>
      <w:r w:rsidR="00ED1BA9" w:rsidRPr="00CD1E8D">
        <w:rPr>
          <w:szCs w:val="21"/>
        </w:rPr>
        <w:t xml:space="preserve">（　</w:t>
      </w:r>
      <w:r w:rsidR="00ED1BA9" w:rsidRPr="00CD1E8D">
        <w:rPr>
          <w:rFonts w:hint="eastAsia"/>
          <w:szCs w:val="21"/>
        </w:rPr>
        <w:t xml:space="preserve">    </w:t>
      </w:r>
      <w:r w:rsidR="00ED1BA9" w:rsidRPr="00CD1E8D">
        <w:rPr>
          <w:szCs w:val="21"/>
        </w:rPr>
        <w:t>）千米没修</w:t>
      </w:r>
    </w:p>
    <w:p w14:paraId="0690EBF1" w14:textId="66474969" w:rsidR="003F47C3" w:rsidRPr="00F753C5" w:rsidRDefault="003F47C3" w:rsidP="00ED1BA9">
      <w:pPr>
        <w:pStyle w:val="a7"/>
        <w:shd w:val="clear" w:color="auto" w:fill="FFFFFF"/>
        <w:spacing w:before="0" w:beforeAutospacing="0" w:after="0" w:afterAutospacing="0" w:line="525" w:lineRule="atLeast"/>
        <w:ind w:left="480" w:hangingChars="200" w:hanging="480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6、</w:t>
      </w:r>
      <w:r w:rsidR="00ED1BA9" w:rsidRPr="00FF249E">
        <w:rPr>
          <w:rFonts w:asciiTheme="minorEastAsia" w:hAnsiTheme="minorEastAsia"/>
          <w:szCs w:val="21"/>
        </w:rPr>
        <w:t>同学们去采集植物标本，四年级采集了a</w:t>
      </w:r>
      <w:proofErr w:type="gramStart"/>
      <w:r w:rsidR="00ED1BA9" w:rsidRPr="00FF249E">
        <w:rPr>
          <w:rFonts w:asciiTheme="minorEastAsia" w:hAnsiTheme="minorEastAsia"/>
          <w:szCs w:val="21"/>
        </w:rPr>
        <w:t>个</w:t>
      </w:r>
      <w:proofErr w:type="gramEnd"/>
      <w:r w:rsidR="00ED1BA9" w:rsidRPr="00FF249E">
        <w:rPr>
          <w:rFonts w:asciiTheme="minorEastAsia" w:hAnsiTheme="minorEastAsia"/>
          <w:szCs w:val="21"/>
        </w:rPr>
        <w:t>，六年级采集的个数是四年级的3倍，六年级采集了</w:t>
      </w:r>
      <w:r w:rsidR="00ED1BA9">
        <w:rPr>
          <w:rFonts w:asciiTheme="minorEastAsia" w:hAnsiTheme="minorEastAsia" w:hint="eastAsia"/>
          <w:szCs w:val="21"/>
        </w:rPr>
        <w:t>（      ）</w:t>
      </w:r>
      <w:proofErr w:type="gramStart"/>
      <w:r w:rsidR="00ED1BA9" w:rsidRPr="00FF249E">
        <w:rPr>
          <w:rFonts w:asciiTheme="minorEastAsia" w:hAnsiTheme="minorEastAsia"/>
          <w:szCs w:val="21"/>
        </w:rPr>
        <w:t>个</w:t>
      </w:r>
      <w:proofErr w:type="gramEnd"/>
      <w:r w:rsidR="00ED1BA9" w:rsidRPr="00FF249E">
        <w:rPr>
          <w:rFonts w:asciiTheme="minorEastAsia" w:hAnsiTheme="minorEastAsia"/>
          <w:szCs w:val="21"/>
        </w:rPr>
        <w:t>。当a＝20时，六年级比四年级多采集</w:t>
      </w:r>
      <w:r w:rsidR="00ED1BA9">
        <w:rPr>
          <w:rFonts w:asciiTheme="minorEastAsia" w:hAnsiTheme="minorEastAsia" w:hint="eastAsia"/>
          <w:szCs w:val="21"/>
        </w:rPr>
        <w:t>（</w:t>
      </w:r>
      <w:r w:rsidR="00ED1BA9">
        <w:rPr>
          <w:rFonts w:asciiTheme="minorEastAsia" w:hAnsiTheme="minorEastAsia"/>
          <w:szCs w:val="21"/>
        </w:rPr>
        <w:t xml:space="preserve">       </w:t>
      </w:r>
      <w:r w:rsidR="00ED1BA9">
        <w:rPr>
          <w:rFonts w:asciiTheme="minorEastAsia" w:hAnsiTheme="minorEastAsia" w:hint="eastAsia"/>
          <w:szCs w:val="21"/>
        </w:rPr>
        <w:t xml:space="preserve"> ）</w:t>
      </w:r>
      <w:proofErr w:type="gramStart"/>
      <w:r w:rsidR="00ED1BA9" w:rsidRPr="00FF249E">
        <w:rPr>
          <w:rFonts w:asciiTheme="minorEastAsia" w:hAnsiTheme="minorEastAsia"/>
          <w:szCs w:val="21"/>
        </w:rPr>
        <w:t>个</w:t>
      </w:r>
      <w:proofErr w:type="gramEnd"/>
      <w:r w:rsidR="00ED1BA9" w:rsidRPr="00FF249E">
        <w:rPr>
          <w:rFonts w:asciiTheme="minorEastAsia" w:hAnsiTheme="minorEastAsia"/>
          <w:szCs w:val="21"/>
        </w:rPr>
        <w:t>。</w:t>
      </w:r>
    </w:p>
    <w:p w14:paraId="00B82D09" w14:textId="6D97A21C" w:rsidR="003F47C3" w:rsidRPr="00F753C5" w:rsidRDefault="00ED1BA9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7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>、同学们用40粒种子做发芽试验，结果只有3粒没发芽，发芽率是(</w:t>
      </w:r>
      <w:r w:rsidR="003F47C3" w:rsidRPr="00F753C5">
        <w:rPr>
          <w:rFonts w:asciiTheme="minorEastAsia" w:eastAsiaTheme="minorEastAsia" w:hAnsiTheme="minorEastAsia"/>
          <w:color w:val="333333"/>
        </w:rPr>
        <w:t xml:space="preserve">   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 xml:space="preserve"> )%。</w:t>
      </w:r>
    </w:p>
    <w:p w14:paraId="34A45364" w14:textId="0C7F3EB9" w:rsidR="003F47C3" w:rsidRPr="00F753C5" w:rsidRDefault="00ED1BA9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8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>、一袋大米吃了20%，还剩16千克，这袋大米原有(</w:t>
      </w:r>
      <w:r w:rsidR="003F47C3" w:rsidRPr="00F753C5">
        <w:rPr>
          <w:rFonts w:asciiTheme="minorEastAsia" w:eastAsiaTheme="minorEastAsia" w:hAnsiTheme="minorEastAsia"/>
          <w:color w:val="333333"/>
        </w:rPr>
        <w:t xml:space="preserve">       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 xml:space="preserve"> )千克。</w:t>
      </w:r>
    </w:p>
    <w:p w14:paraId="1F1FE1BF" w14:textId="15DA3650" w:rsidR="003F47C3" w:rsidRPr="00F753C5" w:rsidRDefault="00ED1BA9" w:rsidP="00ED1BA9">
      <w:pPr>
        <w:pStyle w:val="a7"/>
        <w:shd w:val="clear" w:color="auto" w:fill="FFFFFF"/>
        <w:spacing w:before="0" w:beforeAutospacing="0" w:after="0" w:afterAutospacing="0" w:line="525" w:lineRule="atLeast"/>
        <w:ind w:left="480" w:hangingChars="200" w:hanging="480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9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>、从家到学校，姐姐用8分钟，弟弟用10分钟，姐弟俩的时间比是(</w:t>
      </w:r>
      <w:r w:rsidR="003F47C3" w:rsidRPr="00F753C5">
        <w:rPr>
          <w:rFonts w:asciiTheme="minorEastAsia" w:eastAsiaTheme="minorEastAsia" w:hAnsiTheme="minorEastAsia"/>
          <w:color w:val="333333"/>
        </w:rPr>
        <w:t xml:space="preserve">     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 xml:space="preserve"> )，速度比是(</w:t>
      </w:r>
      <w:r w:rsidR="003F47C3" w:rsidRPr="00F753C5">
        <w:rPr>
          <w:rFonts w:asciiTheme="minorEastAsia" w:eastAsiaTheme="minorEastAsia" w:hAnsiTheme="minorEastAsia"/>
          <w:color w:val="333333"/>
        </w:rPr>
        <w:t xml:space="preserve">      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 xml:space="preserve"> )，姐姐比弟弟快(</w:t>
      </w:r>
      <w:r w:rsidR="003F47C3" w:rsidRPr="00F753C5">
        <w:rPr>
          <w:rFonts w:asciiTheme="minorEastAsia" w:eastAsiaTheme="minorEastAsia" w:hAnsiTheme="minorEastAsia"/>
          <w:color w:val="333333"/>
        </w:rPr>
        <w:t xml:space="preserve">       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 xml:space="preserve"> )%。</w:t>
      </w:r>
    </w:p>
    <w:p w14:paraId="06259973" w14:textId="2C4BB4B3" w:rsidR="003F47C3" w:rsidRPr="00F753C5" w:rsidRDefault="003F47C3" w:rsidP="00ED1BA9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1</w:t>
      </w:r>
      <w:r w:rsidR="00ED1BA9">
        <w:rPr>
          <w:rFonts w:asciiTheme="minorEastAsia" w:eastAsiaTheme="minorEastAsia" w:hAnsiTheme="minorEastAsia" w:hint="eastAsia"/>
          <w:color w:val="333333"/>
        </w:rPr>
        <w:t>0</w:t>
      </w:r>
      <w:r w:rsidRPr="00F753C5">
        <w:rPr>
          <w:rFonts w:asciiTheme="minorEastAsia" w:eastAsiaTheme="minorEastAsia" w:hAnsiTheme="minorEastAsia" w:hint="eastAsia"/>
          <w:color w:val="333333"/>
        </w:rPr>
        <w:t>、一个长方形操场的周长是160m，它的长与宽的比是3:2，这个操场占地(</w:t>
      </w:r>
      <w:r w:rsidRPr="00F753C5">
        <w:rPr>
          <w:rFonts w:asciiTheme="minorEastAsia" w:eastAsiaTheme="minorEastAsia" w:hAnsiTheme="minorEastAsia"/>
          <w:color w:val="333333"/>
        </w:rPr>
        <w:t xml:space="preserve">        </w:t>
      </w:r>
      <w:r w:rsidRPr="00F753C5">
        <w:rPr>
          <w:rFonts w:asciiTheme="minorEastAsia" w:eastAsiaTheme="minorEastAsia" w:hAnsiTheme="minorEastAsia" w:hint="eastAsia"/>
          <w:color w:val="333333"/>
        </w:rPr>
        <w:t xml:space="preserve"> )m2。</w:t>
      </w:r>
    </w:p>
    <w:p w14:paraId="6B7C79E9" w14:textId="508887F2" w:rsidR="003F47C3" w:rsidRPr="00ED1BA9" w:rsidRDefault="003F47C3" w:rsidP="00ED1BA9">
      <w:pPr>
        <w:spacing w:line="360" w:lineRule="auto"/>
        <w:ind w:left="240" w:hangingChars="100" w:hanging="240"/>
        <w:rPr>
          <w:rFonts w:asciiTheme="minorEastAsia" w:hAnsiTheme="minorEastAsia"/>
          <w:szCs w:val="21"/>
        </w:rPr>
      </w:pPr>
      <w:r w:rsidRPr="00F753C5">
        <w:rPr>
          <w:rFonts w:asciiTheme="minorEastAsia" w:hAnsiTheme="minorEastAsia" w:hint="eastAsia"/>
          <w:color w:val="333333"/>
          <w:sz w:val="24"/>
          <w:szCs w:val="24"/>
        </w:rPr>
        <w:t>1</w:t>
      </w:r>
      <w:r w:rsidR="00ED1BA9">
        <w:rPr>
          <w:rFonts w:asciiTheme="minorEastAsia" w:hAnsiTheme="minorEastAsia" w:hint="eastAsia"/>
          <w:color w:val="333333"/>
          <w:sz w:val="24"/>
          <w:szCs w:val="24"/>
        </w:rPr>
        <w:t>1</w:t>
      </w:r>
      <w:r w:rsidRPr="00F753C5">
        <w:rPr>
          <w:rFonts w:asciiTheme="minorEastAsia" w:hAnsiTheme="minorEastAsia" w:hint="eastAsia"/>
          <w:color w:val="333333"/>
          <w:sz w:val="24"/>
          <w:szCs w:val="24"/>
        </w:rPr>
        <w:t>、</w:t>
      </w:r>
      <w:r w:rsidR="00ED1BA9" w:rsidRPr="00FF249E">
        <w:rPr>
          <w:rFonts w:asciiTheme="minorEastAsia" w:hAnsiTheme="minorEastAsia"/>
          <w:szCs w:val="21"/>
        </w:rPr>
        <w:t>用一张长6厘米、宽4厘米的长方形纸片剪一个最大的圆，需要剪掉的纸片面积是（   </w:t>
      </w:r>
      <w:r w:rsidR="00ED1BA9">
        <w:rPr>
          <w:rFonts w:asciiTheme="minorEastAsia" w:hAnsiTheme="minorEastAsia"/>
          <w:szCs w:val="21"/>
        </w:rPr>
        <w:t xml:space="preserve">   </w:t>
      </w:r>
      <w:r w:rsidR="00ED1BA9" w:rsidRPr="00FF249E">
        <w:rPr>
          <w:rFonts w:asciiTheme="minorEastAsia" w:hAnsiTheme="minorEastAsia"/>
          <w:szCs w:val="21"/>
        </w:rPr>
        <w:t>）平方厘米。</w:t>
      </w:r>
    </w:p>
    <w:p w14:paraId="7D5E5CE2" w14:textId="594F4742" w:rsidR="003F47C3" w:rsidRPr="00F753C5" w:rsidRDefault="003F47C3" w:rsidP="00ED1BA9">
      <w:pPr>
        <w:pStyle w:val="a7"/>
        <w:shd w:val="clear" w:color="auto" w:fill="FFFFFF"/>
        <w:spacing w:before="0" w:beforeAutospacing="0" w:after="0" w:afterAutospacing="0" w:line="525" w:lineRule="atLeast"/>
        <w:ind w:left="240" w:hangingChars="100" w:hanging="240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1</w:t>
      </w:r>
      <w:r w:rsidR="00ED1BA9">
        <w:rPr>
          <w:rFonts w:asciiTheme="minorEastAsia" w:eastAsiaTheme="minorEastAsia" w:hAnsiTheme="minorEastAsia" w:hint="eastAsia"/>
          <w:color w:val="333333"/>
        </w:rPr>
        <w:t>2</w:t>
      </w:r>
      <w:r w:rsidRPr="00F753C5">
        <w:rPr>
          <w:rFonts w:asciiTheme="minorEastAsia" w:eastAsiaTheme="minorEastAsia" w:hAnsiTheme="minorEastAsia" w:hint="eastAsia"/>
          <w:color w:val="333333"/>
        </w:rPr>
        <w:t xml:space="preserve">、一张长21厘米、宽14厘米的长方形纸，最多可以剪成( </w:t>
      </w:r>
      <w:r w:rsidR="00F753C5">
        <w:rPr>
          <w:rFonts w:asciiTheme="minorEastAsia" w:eastAsiaTheme="minorEastAsia" w:hAnsiTheme="minorEastAsia"/>
          <w:color w:val="333333"/>
        </w:rPr>
        <w:t xml:space="preserve">     </w:t>
      </w:r>
      <w:r w:rsidRPr="00F753C5">
        <w:rPr>
          <w:rFonts w:asciiTheme="minorEastAsia" w:eastAsiaTheme="minorEastAsia" w:hAnsiTheme="minorEastAsia" w:hint="eastAsia"/>
          <w:color w:val="333333"/>
        </w:rPr>
        <w:t>)</w:t>
      </w:r>
      <w:proofErr w:type="gramStart"/>
      <w:r w:rsidRPr="00F753C5">
        <w:rPr>
          <w:rFonts w:asciiTheme="minorEastAsia" w:eastAsiaTheme="minorEastAsia" w:hAnsiTheme="minorEastAsia" w:hint="eastAsia"/>
          <w:color w:val="333333"/>
        </w:rPr>
        <w:t>个</w:t>
      </w:r>
      <w:proofErr w:type="gramEnd"/>
      <w:r w:rsidRPr="00F753C5">
        <w:rPr>
          <w:rFonts w:asciiTheme="minorEastAsia" w:eastAsiaTheme="minorEastAsia" w:hAnsiTheme="minorEastAsia" w:hint="eastAsia"/>
          <w:color w:val="333333"/>
        </w:rPr>
        <w:t>半径3.5厘米的圆。</w:t>
      </w:r>
    </w:p>
    <w:p w14:paraId="36D5EE72" w14:textId="48152AEF" w:rsidR="003F47C3" w:rsidRPr="00F753C5" w:rsidRDefault="003F47C3" w:rsidP="000F288E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二、</w:t>
      </w:r>
      <w:r w:rsidR="000F288E">
        <w:rPr>
          <w:rFonts w:asciiTheme="minorEastAsia" w:eastAsiaTheme="minorEastAsia" w:hAnsiTheme="minorEastAsia" w:hint="eastAsia"/>
          <w:color w:val="333333"/>
        </w:rPr>
        <w:t>计算。</w:t>
      </w:r>
    </w:p>
    <w:p w14:paraId="7DDD16AD" w14:textId="42502478" w:rsidR="00F728CA" w:rsidRPr="00F753C5" w:rsidRDefault="003F47C3" w:rsidP="000F288E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1、</w:t>
      </w:r>
      <w:r w:rsidR="00F728CA" w:rsidRPr="00F753C5">
        <w:rPr>
          <w:rFonts w:asciiTheme="minorEastAsia" w:eastAsiaTheme="minorEastAsia" w:hAnsiTheme="minorEastAsia" w:hint="eastAsia"/>
          <w:color w:val="333333"/>
        </w:rPr>
        <w:t>能</w:t>
      </w:r>
      <w:r w:rsidRPr="00F753C5">
        <w:rPr>
          <w:rFonts w:asciiTheme="minorEastAsia" w:eastAsiaTheme="minorEastAsia" w:hAnsiTheme="minorEastAsia" w:hint="eastAsia"/>
          <w:color w:val="333333"/>
        </w:rPr>
        <w:t>简算</w:t>
      </w:r>
      <w:r w:rsidR="00F728CA" w:rsidRPr="00F753C5">
        <w:rPr>
          <w:rFonts w:asciiTheme="minorEastAsia" w:eastAsiaTheme="minorEastAsia" w:hAnsiTheme="minorEastAsia" w:hint="eastAsia"/>
          <w:color w:val="333333"/>
        </w:rPr>
        <w:t>的</w:t>
      </w:r>
      <w:r w:rsidR="00F728CA" w:rsidRPr="00F753C5">
        <w:rPr>
          <w:rFonts w:asciiTheme="minorEastAsia" w:eastAsiaTheme="minorEastAsia" w:hAnsiTheme="minorEastAsia"/>
          <w:color w:val="333333"/>
        </w:rPr>
        <w:t>要简算</w:t>
      </w:r>
      <w:r w:rsidRPr="00F753C5">
        <w:rPr>
          <w:rFonts w:asciiTheme="minorEastAsia" w:eastAsiaTheme="minorEastAsia" w:hAnsiTheme="minorEastAsia" w:hint="eastAsia"/>
          <w:color w:val="333333"/>
        </w:rPr>
        <w:t>。</w:t>
      </w:r>
    </w:p>
    <w:p w14:paraId="7A1DC182" w14:textId="1793EBFC" w:rsidR="00F728CA" w:rsidRPr="00F753C5" w:rsidRDefault="00F728CA" w:rsidP="000F288E">
      <w:pPr>
        <w:spacing w:line="360" w:lineRule="auto"/>
        <w:ind w:leftChars="-28" w:left="1" w:hangingChars="25" w:hanging="60"/>
        <w:rPr>
          <w:rFonts w:asciiTheme="minorEastAsia" w:hAnsiTheme="minorEastAsia"/>
          <w:sz w:val="24"/>
          <w:szCs w:val="24"/>
        </w:rPr>
      </w:pP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1893A5C6">
          <v:shape id="_x0000_i1026" type="#_x0000_t75" style="width:12pt;height:31pt" o:ole="">
            <v:imagedata r:id="rId8" o:title=""/>
          </v:shape>
          <o:OLEObject Type="Embed" ProgID="Equation.3" ShapeID="_x0000_i1026" DrawAspect="Content" ObjectID="_1712138133" r:id="rId9"/>
        </w:object>
      </w:r>
      <w:r w:rsidRPr="00F753C5">
        <w:rPr>
          <w:rFonts w:asciiTheme="minorEastAsia" w:hAnsiTheme="minorEastAsia" w:hint="eastAsia"/>
          <w:sz w:val="24"/>
          <w:szCs w:val="24"/>
        </w:rPr>
        <w:t>÷[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734B6469">
          <v:shape id="_x0000_i1027" type="#_x0000_t75" style="width:12pt;height:31pt" o:ole="">
            <v:imagedata r:id="rId10" o:title=""/>
          </v:shape>
          <o:OLEObject Type="Embed" ProgID="Equation.3" ShapeID="_x0000_i1027" DrawAspect="Content" ObjectID="_1712138134" r:id="rId11"/>
        </w:object>
      </w:r>
      <w:r w:rsidRPr="00F753C5">
        <w:rPr>
          <w:rFonts w:asciiTheme="minorEastAsia" w:hAnsiTheme="minorEastAsia" w:hint="eastAsia"/>
          <w:sz w:val="24"/>
          <w:szCs w:val="24"/>
        </w:rPr>
        <w:t>－（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2E57F4ED">
          <v:shape id="_x0000_i1028" type="#_x0000_t75" style="width:12pt;height:31pt" o:ole="">
            <v:imagedata r:id="rId12" o:title=""/>
          </v:shape>
          <o:OLEObject Type="Embed" ProgID="Equation.3" ShapeID="_x0000_i1028" DrawAspect="Content" ObjectID="_1712138135" r:id="rId13"/>
        </w:object>
      </w:r>
      <w:r w:rsidRPr="00F753C5">
        <w:rPr>
          <w:rFonts w:asciiTheme="minorEastAsia" w:hAnsiTheme="minorEastAsia" w:hint="eastAsia"/>
          <w:sz w:val="24"/>
          <w:szCs w:val="24"/>
        </w:rPr>
        <w:t>+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20" w:dyaOrig="620" w14:anchorId="7F5BE769">
          <v:shape id="_x0000_i1029" type="#_x0000_t75" style="width:11.5pt;height:31pt" o:ole="">
            <v:imagedata r:id="rId14" o:title=""/>
          </v:shape>
          <o:OLEObject Type="Embed" ProgID="Equation.3" ShapeID="_x0000_i1029" DrawAspect="Content" ObjectID="_1712138136" r:id="rId15"/>
        </w:object>
      </w:r>
      <w:r w:rsidRPr="00F753C5">
        <w:rPr>
          <w:rFonts w:asciiTheme="minorEastAsia" w:hAnsiTheme="minorEastAsia" w:hint="eastAsia"/>
          <w:sz w:val="24"/>
          <w:szCs w:val="24"/>
        </w:rPr>
        <w:t>）]        (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03C993A5">
          <v:shape id="_x0000_i1030" type="#_x0000_t75" style="width:12pt;height:31pt" o:ole="">
            <v:imagedata r:id="rId16" o:title=""/>
          </v:shape>
          <o:OLEObject Type="Embed" ProgID="Equation.3" ShapeID="_x0000_i1030" DrawAspect="Content" ObjectID="_1712138137" r:id="rId17"/>
        </w:object>
      </w:r>
      <w:r w:rsidRPr="00F753C5">
        <w:rPr>
          <w:rFonts w:asciiTheme="minorEastAsia" w:hAnsiTheme="minorEastAsia"/>
          <w:sz w:val="24"/>
          <w:szCs w:val="24"/>
        </w:rPr>
        <w:t>－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320" w:dyaOrig="620" w14:anchorId="6731D504">
          <v:shape id="_x0000_i1031" type="#_x0000_t75" style="width:15.5pt;height:31pt" o:ole="">
            <v:imagedata r:id="rId18" o:title=""/>
          </v:shape>
          <o:OLEObject Type="Embed" ProgID="Equation.3" ShapeID="_x0000_i1031" DrawAspect="Content" ObjectID="_1712138138" r:id="rId19"/>
        </w:object>
      </w:r>
      <w:r w:rsidRPr="00F753C5">
        <w:rPr>
          <w:rFonts w:asciiTheme="minorEastAsia" w:hAnsiTheme="minorEastAsia" w:hint="eastAsia"/>
          <w:sz w:val="24"/>
          <w:szCs w:val="24"/>
        </w:rPr>
        <w:t>)×(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7DC5DD81">
          <v:shape id="_x0000_i1032" type="#_x0000_t75" style="width:12pt;height:31pt" o:ole="">
            <v:imagedata r:id="rId20" o:title=""/>
          </v:shape>
          <o:OLEObject Type="Embed" ProgID="Equation.3" ShapeID="_x0000_i1032" DrawAspect="Content" ObjectID="_1712138139" r:id="rId21"/>
        </w:object>
      </w:r>
      <w:r w:rsidRPr="00F753C5">
        <w:rPr>
          <w:rFonts w:asciiTheme="minorEastAsia" w:hAnsiTheme="minorEastAsia" w:hint="eastAsia"/>
          <w:sz w:val="24"/>
          <w:szCs w:val="24"/>
        </w:rPr>
        <w:t>+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20" w:dyaOrig="620" w14:anchorId="2ACFA303">
          <v:shape id="_x0000_i1033" type="#_x0000_t75" style="width:11.5pt;height:31pt" o:ole="">
            <v:imagedata r:id="rId22" o:title=""/>
          </v:shape>
          <o:OLEObject Type="Embed" ProgID="Equation.3" ShapeID="_x0000_i1033" DrawAspect="Content" ObjectID="_1712138140" r:id="rId23"/>
        </w:object>
      </w:r>
      <w:r w:rsidRPr="00F753C5">
        <w:rPr>
          <w:rFonts w:asciiTheme="minorEastAsia" w:hAnsiTheme="minorEastAsia" w:hint="eastAsia"/>
          <w:sz w:val="24"/>
          <w:szCs w:val="24"/>
        </w:rPr>
        <w:t xml:space="preserve">)        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360" w:dyaOrig="620" w14:anchorId="7AAD7B62">
          <v:shape id="_x0000_i1034" type="#_x0000_t75" style="width:18pt;height:31pt" o:ole="">
            <v:imagedata r:id="rId24" o:title=""/>
          </v:shape>
          <o:OLEObject Type="Embed" ProgID="Equation.3" ShapeID="_x0000_i1034" DrawAspect="Content" ObjectID="_1712138141" r:id="rId25"/>
        </w:object>
      </w:r>
      <w:r w:rsidRPr="00F753C5">
        <w:rPr>
          <w:rFonts w:asciiTheme="minorEastAsia" w:hAnsiTheme="minorEastAsia"/>
          <w:sz w:val="24"/>
          <w:szCs w:val="24"/>
        </w:rPr>
        <w:t>－</w:t>
      </w:r>
      <w:r w:rsidRPr="00F753C5">
        <w:rPr>
          <w:rFonts w:asciiTheme="minorEastAsia" w:hAnsiTheme="minorEastAsia" w:hint="eastAsia"/>
          <w:sz w:val="24"/>
          <w:szCs w:val="24"/>
        </w:rPr>
        <w:t>(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6C6361E0">
          <v:shape id="_x0000_i1035" type="#_x0000_t75" style="width:12pt;height:31pt" o:ole="">
            <v:imagedata r:id="rId26" o:title=""/>
          </v:shape>
          <o:OLEObject Type="Embed" ProgID="Equation.3" ShapeID="_x0000_i1035" DrawAspect="Content" ObjectID="_1712138142" r:id="rId27"/>
        </w:object>
      </w:r>
      <w:r w:rsidRPr="00F753C5">
        <w:rPr>
          <w:rFonts w:asciiTheme="minorEastAsia" w:hAnsiTheme="minorEastAsia"/>
          <w:sz w:val="24"/>
          <w:szCs w:val="24"/>
        </w:rPr>
        <w:t>—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3BAEB135">
          <v:shape id="_x0000_i1036" type="#_x0000_t75" style="width:12pt;height:31pt" o:ole="">
            <v:imagedata r:id="rId28" o:title=""/>
          </v:shape>
          <o:OLEObject Type="Embed" ProgID="Equation.3" ShapeID="_x0000_i1036" DrawAspect="Content" ObjectID="_1712138143" r:id="rId29"/>
        </w:object>
      </w:r>
      <w:r w:rsidRPr="00F753C5">
        <w:rPr>
          <w:rFonts w:asciiTheme="minorEastAsia" w:hAnsiTheme="minorEastAsia" w:hint="eastAsia"/>
          <w:sz w:val="24"/>
          <w:szCs w:val="24"/>
        </w:rPr>
        <w:t>)+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380" w:dyaOrig="620" w14:anchorId="37D10835">
          <v:shape id="_x0000_i1037" type="#_x0000_t75" style="width:19pt;height:31pt" o:ole="">
            <v:imagedata r:id="rId30" o:title=""/>
          </v:shape>
          <o:OLEObject Type="Embed" ProgID="Equation.3" ShapeID="_x0000_i1037" DrawAspect="Content" ObjectID="_1712138144" r:id="rId31"/>
        </w:object>
      </w:r>
      <w:r w:rsidRPr="00F753C5">
        <w:rPr>
          <w:rFonts w:asciiTheme="minorEastAsia" w:hAnsiTheme="minorEastAsia" w:hint="eastAsia"/>
          <w:sz w:val="24"/>
          <w:szCs w:val="24"/>
        </w:rPr>
        <w:t xml:space="preserve">   </w:t>
      </w:r>
    </w:p>
    <w:p w14:paraId="62959894" w14:textId="77777777" w:rsidR="00F728CA" w:rsidRPr="00F753C5" w:rsidRDefault="00F728CA" w:rsidP="00F728C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753C5">
        <w:rPr>
          <w:rFonts w:asciiTheme="minorEastAsia" w:hAnsiTheme="minorEastAsia"/>
          <w:position w:val="-24"/>
          <w:sz w:val="24"/>
          <w:szCs w:val="24"/>
        </w:rPr>
        <w:object w:dxaOrig="300" w:dyaOrig="620" w14:anchorId="6934BDCE">
          <v:shape id="_x0000_i1038" type="#_x0000_t75" style="width:15pt;height:31pt" o:ole="">
            <v:imagedata r:id="rId32" o:title=""/>
          </v:shape>
          <o:OLEObject Type="Embed" ProgID="Equation.3" ShapeID="_x0000_i1038" DrawAspect="Content" ObjectID="_1712138145" r:id="rId33"/>
        </w:object>
      </w:r>
      <w:r w:rsidRPr="00F753C5">
        <w:rPr>
          <w:rFonts w:asciiTheme="minorEastAsia" w:hAnsiTheme="minorEastAsia"/>
          <w:sz w:val="24"/>
          <w:szCs w:val="24"/>
        </w:rPr>
        <w:t>×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20" w:dyaOrig="620" w14:anchorId="27627EE6">
          <v:shape id="_x0000_i1039" type="#_x0000_t75" style="width:11.5pt;height:31pt" o:ole="">
            <v:imagedata r:id="rId34" o:title=""/>
          </v:shape>
          <o:OLEObject Type="Embed" ProgID="Equation.3" ShapeID="_x0000_i1039" DrawAspect="Content" ObjectID="_1712138146" r:id="rId35"/>
        </w:object>
      </w:r>
      <w:r w:rsidRPr="00F753C5">
        <w:rPr>
          <w:rFonts w:asciiTheme="minorEastAsia" w:hAnsiTheme="minorEastAsia"/>
          <w:sz w:val="24"/>
          <w:szCs w:val="24"/>
        </w:rPr>
        <w:t>－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08AB0916">
          <v:shape id="_x0000_i1040" type="#_x0000_t75" style="width:12pt;height:31pt" o:ole="">
            <v:imagedata r:id="rId36" o:title=""/>
          </v:shape>
          <o:OLEObject Type="Embed" ProgID="Equation.3" ShapeID="_x0000_i1040" DrawAspect="Content" ObjectID="_1712138147" r:id="rId37"/>
        </w:object>
      </w:r>
      <w:r w:rsidRPr="00F753C5">
        <w:rPr>
          <w:rFonts w:asciiTheme="minorEastAsia" w:hAnsiTheme="minorEastAsia"/>
          <w:sz w:val="24"/>
          <w:szCs w:val="24"/>
        </w:rPr>
        <w:t>÷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20" w:dyaOrig="620" w14:anchorId="24884811">
          <v:shape id="_x0000_i1041" type="#_x0000_t75" style="width:11.5pt;height:31pt" o:ole="">
            <v:imagedata r:id="rId38" o:title=""/>
          </v:shape>
          <o:OLEObject Type="Embed" ProgID="Equation.3" ShapeID="_x0000_i1041" DrawAspect="Content" ObjectID="_1712138148" r:id="rId39"/>
        </w:object>
      </w:r>
      <w:r w:rsidRPr="00F753C5">
        <w:rPr>
          <w:rFonts w:asciiTheme="minorEastAsia" w:hAnsiTheme="minorEastAsia" w:hint="eastAsia"/>
          <w:sz w:val="24"/>
          <w:szCs w:val="24"/>
        </w:rPr>
        <w:t xml:space="preserve">                   10×</w:t>
      </w:r>
      <w:r w:rsidRPr="00F753C5">
        <w:rPr>
          <w:rFonts w:asciiTheme="minorEastAsia" w:hAnsiTheme="minorEastAsia"/>
          <w:position w:val="-24"/>
          <w:sz w:val="24"/>
          <w:szCs w:val="24"/>
        </w:rPr>
        <w:object w:dxaOrig="240" w:dyaOrig="620" w14:anchorId="1B417B0F">
          <v:shape id="_x0000_i1042" type="#_x0000_t75" style="width:12pt;height:31pt" o:ole="">
            <v:imagedata r:id="rId40" o:title=""/>
          </v:shape>
          <o:OLEObject Type="Embed" ProgID="Equation.3" ShapeID="_x0000_i1042" DrawAspect="Content" ObjectID="_1712138149" r:id="rId41"/>
        </w:object>
      </w:r>
      <w:r w:rsidRPr="00F753C5">
        <w:rPr>
          <w:rFonts w:asciiTheme="minorEastAsia" w:hAnsiTheme="minorEastAsia" w:hint="eastAsia"/>
          <w:sz w:val="24"/>
          <w:szCs w:val="24"/>
        </w:rPr>
        <w:t xml:space="preserve">+15×75%－0.75    </w:t>
      </w:r>
    </w:p>
    <w:p w14:paraId="200B4574" w14:textId="77777777" w:rsidR="00F728CA" w:rsidRPr="00F753C5" w:rsidRDefault="00F728CA" w:rsidP="00F728CA">
      <w:pPr>
        <w:rPr>
          <w:rFonts w:asciiTheme="minorEastAsia" w:hAnsiTheme="minorEastAsia"/>
          <w:sz w:val="24"/>
          <w:szCs w:val="24"/>
        </w:rPr>
      </w:pPr>
    </w:p>
    <w:p w14:paraId="0678D850" w14:textId="77777777" w:rsidR="000F288E" w:rsidRPr="00F753C5" w:rsidRDefault="000F288E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</w:p>
    <w:p w14:paraId="72180184" w14:textId="6514E822" w:rsidR="00F728CA" w:rsidRDefault="000F288E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2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>、解方程。</w:t>
      </w:r>
    </w:p>
    <w:p w14:paraId="6E05398B" w14:textId="77777777" w:rsidR="000F288E" w:rsidRPr="00526F24" w:rsidRDefault="000F288E" w:rsidP="000F288E">
      <w:pPr>
        <w:spacing w:line="0" w:lineRule="atLeast"/>
        <w:rPr>
          <w:rFonts w:asciiTheme="minorEastAsia" w:hAnsiTheme="minorEastAsia"/>
          <w:szCs w:val="21"/>
        </w:rPr>
      </w:pPr>
      <w:r w:rsidRPr="00661040">
        <w:rPr>
          <w:rFonts w:asciiTheme="minorEastAsia" w:hAnsiTheme="minorEastAsia" w:hint="eastAsia"/>
          <w:szCs w:val="21"/>
        </w:rPr>
        <w:t> 42X－0.6×100=26.1</w:t>
      </w:r>
      <w:r>
        <w:rPr>
          <w:rFonts w:asciiTheme="minorEastAsia" w:hAnsiTheme="minorEastAsia" w:hint="eastAsia"/>
          <w:szCs w:val="21"/>
        </w:rPr>
        <w:t xml:space="preserve">               </w:t>
      </w:r>
      <w:r w:rsidRPr="00661040">
        <w:rPr>
          <w:rFonts w:asciiTheme="minorEastAsia" w:hAnsiTheme="minorEastAsia" w:hint="eastAsia"/>
          <w:szCs w:val="21"/>
        </w:rPr>
        <w:t>2X</w:t>
      </w:r>
      <w:r>
        <w:rPr>
          <w:rFonts w:asciiTheme="minorEastAsia" w:hAnsiTheme="minorEastAsia" w:hint="eastAsia"/>
          <w:szCs w:val="21"/>
        </w:rPr>
        <w:t xml:space="preserve">-1.65+2.35=7              </w:t>
      </w:r>
      <w:r w:rsidRPr="00DB6A2D">
        <w:rPr>
          <w:rFonts w:asciiTheme="minorEastAsia" w:hAnsiTheme="minorEastAsia" w:cs="Times New Roman"/>
          <w:bCs/>
          <w:position w:val="-24"/>
          <w:szCs w:val="21"/>
        </w:rPr>
        <w:object w:dxaOrig="580" w:dyaOrig="639" w14:anchorId="7F625987">
          <v:shape id="_x0000_i1043" type="#_x0000_t75" style="width:29.5pt;height:32pt" o:ole="">
            <v:imagedata r:id="rId42" o:title=""/>
          </v:shape>
          <o:OLEObject Type="Embed" ProgID="Equation.3" ShapeID="_x0000_i1043" DrawAspect="Content" ObjectID="_1712138150" r:id="rId43"/>
        </w:object>
      </w:r>
      <w:r>
        <w:rPr>
          <w:rFonts w:asciiTheme="minorEastAsia" w:hAnsiTheme="minorEastAsia" w:cs="Times New Roman" w:hint="eastAsia"/>
          <w:bCs/>
          <w:szCs w:val="21"/>
        </w:rPr>
        <w:t>=</w:t>
      </w:r>
      <w:r w:rsidRPr="005F78E0">
        <w:rPr>
          <w:rFonts w:asciiTheme="minorEastAsia" w:hAnsiTheme="minorEastAsia" w:cs="Times New Roman"/>
          <w:bCs/>
          <w:position w:val="-28"/>
          <w:szCs w:val="21"/>
        </w:rPr>
        <w:object w:dxaOrig="460" w:dyaOrig="680" w14:anchorId="7B119EC7">
          <v:shape id="_x0000_i1044" type="#_x0000_t75" style="width:23.5pt;height:34pt" o:ole="">
            <v:imagedata r:id="rId44" o:title=""/>
          </v:shape>
          <o:OLEObject Type="Embed" ProgID="Equation.3" ShapeID="_x0000_i1044" DrawAspect="Content" ObjectID="_1712138151" r:id="rId45"/>
        </w:object>
      </w:r>
    </w:p>
    <w:p w14:paraId="6E1A3B50" w14:textId="77777777" w:rsidR="000F288E" w:rsidRDefault="000F288E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</w:p>
    <w:p w14:paraId="63F3C05B" w14:textId="77777777" w:rsidR="000F288E" w:rsidRPr="00F753C5" w:rsidRDefault="000F288E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</w:p>
    <w:p w14:paraId="1DFF17E5" w14:textId="3CE18D19" w:rsidR="003F47C3" w:rsidRPr="00F753C5" w:rsidRDefault="000F288E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3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>、列式计算。(1)6除1.5的商，加上3，再乘3，积是多少?</w:t>
      </w:r>
    </w:p>
    <w:p w14:paraId="5E44783E" w14:textId="25A6FCAC" w:rsidR="003F47C3" w:rsidRDefault="003F47C3" w:rsidP="003F47C3">
      <w:pPr>
        <w:pStyle w:val="a7"/>
        <w:shd w:val="clear" w:color="auto" w:fill="FFFFFF"/>
        <w:spacing w:before="0" w:beforeAutospacing="0" w:after="0" w:afterAutospacing="0" w:line="525" w:lineRule="atLeast"/>
        <w:ind w:firstLine="480"/>
        <w:rPr>
          <w:rFonts w:asciiTheme="minorEastAsia" w:eastAsiaTheme="minorEastAsia" w:hAnsiTheme="minorEastAsia"/>
          <w:color w:val="333333"/>
        </w:rPr>
      </w:pPr>
    </w:p>
    <w:p w14:paraId="123819AB" w14:textId="77777777" w:rsidR="000F288E" w:rsidRPr="00F753C5" w:rsidRDefault="000F288E" w:rsidP="003F47C3">
      <w:pPr>
        <w:pStyle w:val="a7"/>
        <w:shd w:val="clear" w:color="auto" w:fill="FFFFFF"/>
        <w:spacing w:before="0" w:beforeAutospacing="0" w:after="0" w:afterAutospacing="0" w:line="525" w:lineRule="atLeast"/>
        <w:ind w:firstLine="480"/>
        <w:rPr>
          <w:rFonts w:asciiTheme="minorEastAsia" w:eastAsiaTheme="minorEastAsia" w:hAnsiTheme="minorEastAsia"/>
          <w:color w:val="333333"/>
        </w:rPr>
      </w:pPr>
    </w:p>
    <w:p w14:paraId="40615916" w14:textId="77777777" w:rsidR="000F288E" w:rsidRDefault="003F47C3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 w:rsidRPr="00F753C5">
        <w:rPr>
          <w:rFonts w:asciiTheme="minorEastAsia" w:eastAsiaTheme="minorEastAsia" w:hAnsiTheme="minorEastAsia" w:hint="eastAsia"/>
          <w:color w:val="333333"/>
        </w:rPr>
        <w:t>(2)</w:t>
      </w:r>
      <w:proofErr w:type="gramStart"/>
      <w:r w:rsidRPr="00F753C5">
        <w:rPr>
          <w:rFonts w:asciiTheme="minorEastAsia" w:eastAsiaTheme="minorEastAsia" w:hAnsiTheme="minorEastAsia" w:hint="eastAsia"/>
          <w:color w:val="333333"/>
        </w:rPr>
        <w:t>一</w:t>
      </w:r>
      <w:proofErr w:type="gramEnd"/>
      <w:r w:rsidRPr="00F753C5">
        <w:rPr>
          <w:rFonts w:asciiTheme="minorEastAsia" w:eastAsiaTheme="minorEastAsia" w:hAnsiTheme="minorEastAsia" w:hint="eastAsia"/>
          <w:color w:val="333333"/>
        </w:rPr>
        <w:t>个数的 比它的80%少8，这个数是多少?(用方程解)</w:t>
      </w:r>
    </w:p>
    <w:p w14:paraId="275E728B" w14:textId="77777777" w:rsidR="000F288E" w:rsidRDefault="000F288E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</w:p>
    <w:p w14:paraId="26DA7428" w14:textId="77777777" w:rsidR="000F288E" w:rsidRDefault="000F288E" w:rsidP="00F728CA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</w:p>
    <w:p w14:paraId="13A75A37" w14:textId="1136059B" w:rsidR="003F47C3" w:rsidRDefault="000F288E" w:rsidP="00A00304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  <w:r>
        <w:rPr>
          <w:rFonts w:asciiTheme="minorEastAsia" w:eastAsiaTheme="minorEastAsia" w:hAnsiTheme="minorEastAsia" w:hint="eastAsia"/>
          <w:color w:val="333333"/>
        </w:rPr>
        <w:t>三</w:t>
      </w:r>
      <w:r w:rsidR="003F47C3" w:rsidRPr="00F753C5">
        <w:rPr>
          <w:rFonts w:asciiTheme="minorEastAsia" w:eastAsiaTheme="minorEastAsia" w:hAnsiTheme="minorEastAsia" w:hint="eastAsia"/>
          <w:color w:val="333333"/>
        </w:rPr>
        <w:t>、应用题。</w:t>
      </w:r>
    </w:p>
    <w:p w14:paraId="605D3F2A" w14:textId="77777777" w:rsidR="000F288E" w:rsidRPr="00CD1E8D" w:rsidRDefault="000F288E" w:rsidP="000F288E">
      <w:pPr>
        <w:spacing w:line="360" w:lineRule="auto"/>
        <w:ind w:left="1"/>
        <w:rPr>
          <w:rFonts w:ascii="宋体" w:hAnsi="宋体"/>
          <w:sz w:val="24"/>
        </w:rPr>
      </w:pPr>
      <w:r>
        <w:rPr>
          <w:rFonts w:asciiTheme="minorEastAsia" w:hAnsiTheme="minorEastAsia" w:hint="eastAsia"/>
          <w:color w:val="333333"/>
        </w:rPr>
        <w:t>1、</w:t>
      </w:r>
      <w:r w:rsidRPr="00CD1E8D">
        <w:rPr>
          <w:rFonts w:ascii="宋体" w:hAnsi="宋体" w:hint="eastAsia"/>
          <w:sz w:val="24"/>
        </w:rPr>
        <w:t>李师傅第一月生产了440个零件,合格率是85%;第二个月生产了560个零件,合格率为95%,李师傅这两个月生产零件的合格率是多少?(百分号前保留一位小数)</w:t>
      </w:r>
    </w:p>
    <w:p w14:paraId="6081C54D" w14:textId="33EEC5C9" w:rsidR="000F288E" w:rsidRDefault="000F288E" w:rsidP="00A00304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</w:p>
    <w:p w14:paraId="6A26715B" w14:textId="77777777" w:rsidR="003B393F" w:rsidRDefault="003B393F" w:rsidP="00A00304">
      <w:pPr>
        <w:pStyle w:val="a7"/>
        <w:shd w:val="clear" w:color="auto" w:fill="FFFFFF"/>
        <w:spacing w:before="0" w:beforeAutospacing="0" w:after="0" w:afterAutospacing="0" w:line="525" w:lineRule="atLeast"/>
        <w:rPr>
          <w:rFonts w:asciiTheme="minorEastAsia" w:eastAsiaTheme="minorEastAsia" w:hAnsiTheme="minorEastAsia"/>
          <w:color w:val="333333"/>
        </w:rPr>
      </w:pPr>
    </w:p>
    <w:p w14:paraId="695F6D54" w14:textId="16EE2001" w:rsidR="000F288E" w:rsidRDefault="000F288E" w:rsidP="003B393F">
      <w:pPr>
        <w:spacing w:line="360" w:lineRule="auto"/>
        <w:rPr>
          <w:rFonts w:ascii="宋体" w:hAnsi="宋体"/>
          <w:sz w:val="24"/>
        </w:rPr>
      </w:pPr>
      <w:r>
        <w:rPr>
          <w:rFonts w:asciiTheme="minorEastAsia" w:hAnsiTheme="minorEastAsia" w:hint="eastAsia"/>
          <w:color w:val="333333"/>
        </w:rPr>
        <w:t>2、</w:t>
      </w:r>
      <w:r w:rsidRPr="00CD1E8D">
        <w:rPr>
          <w:rFonts w:ascii="宋体" w:hAnsi="宋体" w:hint="eastAsia"/>
          <w:sz w:val="24"/>
        </w:rPr>
        <w:t>服装厂生产一批服装，已经生产了计划的40%，如果再生产160套，就超额完成了</w:t>
      </w:r>
      <w:r w:rsidRPr="00CD1E8D">
        <w:rPr>
          <w:rFonts w:ascii="宋体" w:hAnsi="宋体"/>
          <w:position w:val="-24"/>
          <w:sz w:val="24"/>
        </w:rPr>
        <w:object w:dxaOrig="220" w:dyaOrig="620" w14:anchorId="6036CF92">
          <v:shape id="_x0000_i1045" type="#_x0000_t75" style="width:11.5pt;height:31pt" o:ole="">
            <v:imagedata r:id="rId46" o:title=""/>
          </v:shape>
          <o:OLEObject Type="Embed" ProgID="Equation.3" ShapeID="_x0000_i1045" DrawAspect="Content" ObjectID="_1712138152" r:id="rId47"/>
        </w:object>
      </w:r>
      <w:r w:rsidRPr="00CD1E8D">
        <w:rPr>
          <w:rFonts w:ascii="宋体" w:hAnsi="宋体" w:hint="eastAsia"/>
          <w:sz w:val="24"/>
        </w:rPr>
        <w:t>，已经生产了多少套服装？</w:t>
      </w:r>
    </w:p>
    <w:p w14:paraId="484E8D05" w14:textId="0884DDAC" w:rsidR="003B393F" w:rsidRDefault="003B393F" w:rsidP="003B393F">
      <w:pPr>
        <w:spacing w:line="360" w:lineRule="auto"/>
        <w:rPr>
          <w:rFonts w:ascii="宋体" w:hAnsi="宋体"/>
          <w:sz w:val="24"/>
        </w:rPr>
      </w:pPr>
    </w:p>
    <w:p w14:paraId="6C38D5B1" w14:textId="5FD798E2" w:rsidR="003B393F" w:rsidRDefault="003B393F" w:rsidP="003B393F">
      <w:pPr>
        <w:spacing w:line="360" w:lineRule="auto"/>
        <w:rPr>
          <w:rFonts w:ascii="宋体" w:hAnsi="宋体"/>
          <w:spacing w:val="-8"/>
          <w:sz w:val="24"/>
        </w:rPr>
      </w:pPr>
    </w:p>
    <w:p w14:paraId="6D10F45C" w14:textId="77777777" w:rsidR="003B393F" w:rsidRPr="003B393F" w:rsidRDefault="003B393F" w:rsidP="003B393F">
      <w:pPr>
        <w:spacing w:line="360" w:lineRule="auto"/>
        <w:rPr>
          <w:rFonts w:ascii="宋体" w:hAnsi="宋体"/>
          <w:spacing w:val="-8"/>
          <w:sz w:val="24"/>
        </w:rPr>
      </w:pPr>
    </w:p>
    <w:p w14:paraId="0BD57FC7" w14:textId="7314B79E" w:rsidR="00107FD8" w:rsidRPr="003B393F" w:rsidRDefault="003B393F" w:rsidP="003B393F">
      <w:pPr>
        <w:spacing w:line="360" w:lineRule="auto"/>
        <w:rPr>
          <w:rFonts w:ascii="宋体" w:hAnsi="宋体"/>
          <w:sz w:val="24"/>
        </w:rPr>
      </w:pPr>
      <w:r>
        <w:rPr>
          <w:rFonts w:asciiTheme="minorEastAsia" w:hAnsiTheme="minorEastAsia" w:hint="eastAsia"/>
          <w:color w:val="333333"/>
        </w:rPr>
        <w:t>3、</w:t>
      </w:r>
      <w:r w:rsidRPr="00CD1E8D">
        <w:rPr>
          <w:rFonts w:ascii="宋体" w:hAnsi="宋体"/>
          <w:sz w:val="24"/>
        </w:rPr>
        <w:t>六年级</w:t>
      </w:r>
      <w:proofErr w:type="gramStart"/>
      <w:r w:rsidRPr="00CD1E8D">
        <w:rPr>
          <w:rFonts w:ascii="宋体" w:hAnsi="宋体" w:hint="eastAsia"/>
          <w:sz w:val="24"/>
        </w:rPr>
        <w:t>一</w:t>
      </w:r>
      <w:proofErr w:type="gramEnd"/>
      <w:r w:rsidRPr="00CD1E8D">
        <w:rPr>
          <w:rFonts w:ascii="宋体" w:hAnsi="宋体" w:hint="eastAsia"/>
          <w:sz w:val="24"/>
        </w:rPr>
        <w:t>班</w:t>
      </w:r>
      <w:r w:rsidRPr="00CD1E8D">
        <w:rPr>
          <w:rFonts w:ascii="宋体" w:hAnsi="宋体"/>
          <w:sz w:val="24"/>
        </w:rPr>
        <w:t>同学数学成绩平均为</w:t>
      </w:r>
      <w:r w:rsidRPr="00CD1E8D">
        <w:rPr>
          <w:rFonts w:ascii="宋体" w:hAnsi="宋体" w:hint="eastAsia"/>
          <w:sz w:val="24"/>
        </w:rPr>
        <w:t>91.5分</w:t>
      </w:r>
      <w:r w:rsidRPr="00CD1E8D">
        <w:rPr>
          <w:rFonts w:ascii="宋体" w:hAnsi="宋体"/>
          <w:sz w:val="24"/>
        </w:rPr>
        <w:t>，复查时发现计算成绩时将一位同学的</w:t>
      </w:r>
      <w:r w:rsidRPr="00CD1E8D">
        <w:rPr>
          <w:rFonts w:ascii="宋体" w:hAnsi="宋体" w:hint="eastAsia"/>
          <w:sz w:val="24"/>
        </w:rPr>
        <w:t>98分误</w:t>
      </w:r>
      <w:r w:rsidRPr="00CD1E8D">
        <w:rPr>
          <w:rFonts w:ascii="宋体" w:hAnsi="宋体"/>
          <w:sz w:val="24"/>
        </w:rPr>
        <w:t>看成</w:t>
      </w:r>
      <w:r w:rsidRPr="00CD1E8D">
        <w:rPr>
          <w:rFonts w:ascii="宋体" w:hAnsi="宋体" w:hint="eastAsia"/>
          <w:sz w:val="24"/>
        </w:rPr>
        <w:t>89分</w:t>
      </w:r>
      <w:r w:rsidRPr="00CD1E8D">
        <w:rPr>
          <w:rFonts w:ascii="宋体" w:hAnsi="宋体"/>
          <w:sz w:val="24"/>
        </w:rPr>
        <w:t>计算了。重新</w:t>
      </w:r>
      <w:r w:rsidRPr="00CD1E8D">
        <w:rPr>
          <w:rFonts w:ascii="宋体" w:hAnsi="宋体" w:hint="eastAsia"/>
          <w:sz w:val="24"/>
        </w:rPr>
        <w:t>计算</w:t>
      </w:r>
      <w:r w:rsidRPr="00CD1E8D">
        <w:rPr>
          <w:rFonts w:ascii="宋体" w:hAnsi="宋体"/>
          <w:sz w:val="24"/>
        </w:rPr>
        <w:t>后，全班平均分是</w:t>
      </w:r>
      <w:r w:rsidRPr="00CD1E8D">
        <w:rPr>
          <w:rFonts w:ascii="宋体" w:hAnsi="宋体" w:hint="eastAsia"/>
          <w:sz w:val="24"/>
        </w:rPr>
        <w:t>91.7分</w:t>
      </w:r>
      <w:r w:rsidRPr="00CD1E8D">
        <w:rPr>
          <w:rFonts w:ascii="宋体" w:hAnsi="宋体"/>
          <w:sz w:val="24"/>
        </w:rPr>
        <w:t>，六年级</w:t>
      </w:r>
      <w:r w:rsidRPr="00CD1E8D">
        <w:rPr>
          <w:rFonts w:ascii="宋体" w:hAnsi="宋体" w:hint="eastAsia"/>
          <w:sz w:val="24"/>
        </w:rPr>
        <w:t>一班</w:t>
      </w:r>
      <w:r w:rsidRPr="00CD1E8D">
        <w:rPr>
          <w:rFonts w:ascii="宋体" w:hAnsi="宋体"/>
          <w:sz w:val="24"/>
        </w:rPr>
        <w:t>共有多少名学生？</w:t>
      </w:r>
    </w:p>
    <w:sectPr w:rsidR="00107FD8" w:rsidRPr="003B3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D9EAF" w14:textId="77777777" w:rsidR="00ED0178" w:rsidRDefault="00ED0178" w:rsidP="003F47C3">
      <w:r>
        <w:separator/>
      </w:r>
    </w:p>
  </w:endnote>
  <w:endnote w:type="continuationSeparator" w:id="0">
    <w:p w14:paraId="5CDF5008" w14:textId="77777777" w:rsidR="00ED0178" w:rsidRDefault="00ED0178" w:rsidP="003F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6B4A2" w14:textId="77777777" w:rsidR="00ED0178" w:rsidRDefault="00ED0178" w:rsidP="003F47C3">
      <w:r>
        <w:separator/>
      </w:r>
    </w:p>
  </w:footnote>
  <w:footnote w:type="continuationSeparator" w:id="0">
    <w:p w14:paraId="78C0BA14" w14:textId="77777777" w:rsidR="00ED0178" w:rsidRDefault="00ED0178" w:rsidP="003F4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211"/>
    <w:rsid w:val="000F288E"/>
    <w:rsid w:val="00107FD8"/>
    <w:rsid w:val="003B393F"/>
    <w:rsid w:val="003F47C3"/>
    <w:rsid w:val="004411AE"/>
    <w:rsid w:val="00737211"/>
    <w:rsid w:val="00A00304"/>
    <w:rsid w:val="00BA16B1"/>
    <w:rsid w:val="00C40275"/>
    <w:rsid w:val="00C81568"/>
    <w:rsid w:val="00EA2E0C"/>
    <w:rsid w:val="00ED0178"/>
    <w:rsid w:val="00ED1BA9"/>
    <w:rsid w:val="00F728CA"/>
    <w:rsid w:val="00F7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A18F0"/>
  <w15:chartTrackingRefBased/>
  <w15:docId w15:val="{7BEA09C7-2FC3-4739-95D0-A17D7203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47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47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47C3"/>
    <w:rPr>
      <w:sz w:val="18"/>
      <w:szCs w:val="18"/>
    </w:rPr>
  </w:style>
  <w:style w:type="paragraph" w:styleId="a7">
    <w:name w:val="Normal (Web)"/>
    <w:basedOn w:val="a"/>
    <w:uiPriority w:val="99"/>
    <w:unhideWhenUsed/>
    <w:rsid w:val="003F47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3F47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2022-04-22T05:09:00Z</dcterms:created>
  <dcterms:modified xsi:type="dcterms:W3CDTF">2022-04-22T05:09:00Z</dcterms:modified>
</cp:coreProperties>
</file>