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2E5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棠外附小辅导学生计划表(辅差)</w:t>
      </w:r>
    </w:p>
    <w:p w14:paraId="0ABBB6AC">
      <w:pPr>
        <w:rPr>
          <w:sz w:val="24"/>
          <w:szCs w:val="24"/>
          <w:u w:val="single"/>
        </w:rPr>
      </w:pPr>
    </w:p>
    <w:p w14:paraId="5E5B89A6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</w:t>
      </w:r>
      <w:r>
        <w:rPr>
          <w:rFonts w:hint="eastAsia"/>
          <w:sz w:val="24"/>
          <w:szCs w:val="24"/>
          <w:u w:val="single"/>
        </w:rPr>
        <w:t xml:space="preserve">.3/4 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邓兰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 w14:paraId="6767D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513" w:type="dxa"/>
          </w:tcPr>
          <w:p w14:paraId="78BC82BD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28AB20C2"/>
          <w:p w14:paraId="25DF912B">
            <w:r>
              <w:rPr>
                <w:rFonts w:hint="eastAsia"/>
              </w:rPr>
              <w:t>三班：李宸乐</w:t>
            </w:r>
            <w:r>
              <w:t xml:space="preserve">  </w:t>
            </w:r>
            <w:r>
              <w:rPr>
                <w:rFonts w:hint="eastAsia"/>
              </w:rPr>
              <w:t xml:space="preserve"> 刘子鑫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欧阳岷骏</w:t>
            </w:r>
            <w:bookmarkStart w:id="0" w:name="_GoBack"/>
            <w:bookmarkEnd w:id="0"/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 xml:space="preserve">刘婉菲    </w:t>
            </w:r>
            <w:r>
              <w:t xml:space="preserve">  </w:t>
            </w:r>
            <w:r>
              <w:rPr>
                <w:rFonts w:hint="eastAsia"/>
              </w:rPr>
              <w:t>叶瞻</w:t>
            </w:r>
          </w:p>
          <w:p w14:paraId="66B5CC34">
            <w:r>
              <w:rPr>
                <w:rFonts w:hint="eastAsia"/>
              </w:rPr>
              <w:t xml:space="preserve">四班：沈均杰  </w:t>
            </w:r>
            <w:r>
              <w:t xml:space="preserve"> </w:t>
            </w:r>
            <w:r>
              <w:rPr>
                <w:rFonts w:hint="eastAsia"/>
              </w:rPr>
              <w:t xml:space="preserve">宋昱呈 </w:t>
            </w:r>
            <w:r>
              <w:t xml:space="preserve">   </w:t>
            </w:r>
            <w:r>
              <w:rPr>
                <w:rFonts w:hint="eastAsia"/>
              </w:rPr>
              <w:t xml:space="preserve">覃妙涵    杜汶涛      张逸乐  </w:t>
            </w:r>
            <w:r>
              <w:t xml:space="preserve"> </w:t>
            </w:r>
          </w:p>
        </w:tc>
      </w:tr>
      <w:tr w14:paraId="76AB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 w14:paraId="1505B8D4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560FFAEF">
            <w:pPr>
              <w:ind w:firstLine="420"/>
              <w:jc w:val="left"/>
            </w:pPr>
          </w:p>
          <w:p w14:paraId="710562C7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薄弱，课堂专注力较低，不能够按时按质按量地完成老师布置的学习任务。他们在学习习惯和学习方法上还存在一定的问题，需要在课上和课后重点关注，帮助他们进入学习状态，更好地成长。</w:t>
            </w:r>
          </w:p>
        </w:tc>
      </w:tr>
      <w:tr w14:paraId="06B89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 w14:paraId="2577639D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1D6623EA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 w14:paraId="04475F9D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l．充分利用课余时间进行课外个别辅导；</w:t>
            </w:r>
          </w:p>
          <w:p w14:paraId="448B2DDA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2．请优生介绍学习经验，形成结对帮扶，采用一优生带一差生的一帮一行动；</w:t>
            </w:r>
          </w:p>
          <w:p w14:paraId="6DBD1001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3．课堂上创造机会，给他们表现和展示的机会，提高他们在课堂上的积极性；</w:t>
            </w:r>
          </w:p>
          <w:p w14:paraId="4C626EE0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4．采用激励机制，对他们的每一点进步都给予肯定，并鼓励其继续进取，树立榜样，调动他们的学习积极性和成功感。</w:t>
            </w:r>
          </w:p>
          <w:p w14:paraId="16076482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5．充分了解他们的现行学习方法，给予正确引导，朝正确方向发展；</w:t>
            </w:r>
            <w:r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</w:t>
            </w:r>
          </w:p>
          <w:p w14:paraId="62123804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6.家校协作，共同帮扶。</w:t>
            </w:r>
          </w:p>
          <w:p w14:paraId="0C0A6B07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725204A7"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Yjc0NWQ1NjIxYzY2NmQzNDI0MGU1ODg1ZGQ3NzEifQ=="/>
  </w:docVars>
  <w:rsids>
    <w:rsidRoot w:val="00366272"/>
    <w:rsid w:val="00060C4E"/>
    <w:rsid w:val="00251DF5"/>
    <w:rsid w:val="002A423B"/>
    <w:rsid w:val="0034307C"/>
    <w:rsid w:val="00366272"/>
    <w:rsid w:val="00406ED1"/>
    <w:rsid w:val="004825C9"/>
    <w:rsid w:val="00544088"/>
    <w:rsid w:val="00551579"/>
    <w:rsid w:val="005B272E"/>
    <w:rsid w:val="005B4E41"/>
    <w:rsid w:val="005B76A0"/>
    <w:rsid w:val="007C220D"/>
    <w:rsid w:val="0080345F"/>
    <w:rsid w:val="00846DD4"/>
    <w:rsid w:val="0085672E"/>
    <w:rsid w:val="008758B9"/>
    <w:rsid w:val="0087593C"/>
    <w:rsid w:val="00877DAC"/>
    <w:rsid w:val="008B1514"/>
    <w:rsid w:val="008B3ABD"/>
    <w:rsid w:val="008F0420"/>
    <w:rsid w:val="0094215B"/>
    <w:rsid w:val="00972FD3"/>
    <w:rsid w:val="009965BA"/>
    <w:rsid w:val="00A548EF"/>
    <w:rsid w:val="00AD332A"/>
    <w:rsid w:val="00B14D45"/>
    <w:rsid w:val="00B5113E"/>
    <w:rsid w:val="00B63DCE"/>
    <w:rsid w:val="00B72E51"/>
    <w:rsid w:val="00CA401D"/>
    <w:rsid w:val="00CE271A"/>
    <w:rsid w:val="00DC6714"/>
    <w:rsid w:val="00DF38D9"/>
    <w:rsid w:val="00E71590"/>
    <w:rsid w:val="00F07855"/>
    <w:rsid w:val="00F518E8"/>
    <w:rsid w:val="00FC0082"/>
    <w:rsid w:val="00FD5863"/>
    <w:rsid w:val="291943AC"/>
    <w:rsid w:val="67D1315F"/>
    <w:rsid w:val="6EA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7D6C77-36E1-4D53-8186-01A0187745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405</Characters>
  <Lines>3</Lines>
  <Paragraphs>1</Paragraphs>
  <TotalTime>339</TotalTime>
  <ScaleCrop>false</ScaleCrop>
  <LinksUpToDate>false</LinksUpToDate>
  <CharactersWithSpaces>475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彩色铅笔</cp:lastModifiedBy>
  <dcterms:modified xsi:type="dcterms:W3CDTF">2024-08-25T04:34:03Z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BF020313F0514D0B889D4D78BA49D75A_12</vt:lpwstr>
  </property>
</Properties>
</file>